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ACCA" w14:textId="77777777" w:rsidR="00532FE1" w:rsidRDefault="00532FE1" w:rsidP="00532FE1">
      <w:pPr>
        <w:pStyle w:val="a3"/>
      </w:pPr>
      <w:r>
        <w:t>Людмила ТОБОЛЬСКАЯ</w:t>
      </w:r>
    </w:p>
    <w:p w14:paraId="5D7BAEED" w14:textId="77777777" w:rsidR="00532FE1" w:rsidRDefault="00532FE1" w:rsidP="00532FE1">
      <w:pPr>
        <w:pStyle w:val="1"/>
        <w:rPr>
          <w:i/>
          <w:iCs/>
        </w:rPr>
      </w:pPr>
      <w:proofErr w:type="spellStart"/>
      <w:r>
        <w:rPr>
          <w:i/>
          <w:iCs/>
        </w:rPr>
        <w:t>Сафферн</w:t>
      </w:r>
      <w:proofErr w:type="spellEnd"/>
      <w:r>
        <w:rPr>
          <w:i/>
          <w:iCs/>
        </w:rPr>
        <w:t>, штат Нью-Йорк, США</w:t>
      </w:r>
    </w:p>
    <w:p w14:paraId="6CF2A983" w14:textId="77777777" w:rsidR="00532FE1" w:rsidRDefault="00532FE1" w:rsidP="00532FE1">
      <w:pPr>
        <w:pStyle w:val="1"/>
      </w:pPr>
    </w:p>
    <w:p w14:paraId="345E0A9D" w14:textId="77777777" w:rsidR="00532FE1" w:rsidRDefault="00532FE1" w:rsidP="00532FE1">
      <w:pPr>
        <w:pStyle w:val="a6"/>
      </w:pPr>
      <w:r>
        <w:t>Если бы знать</w:t>
      </w:r>
    </w:p>
    <w:p w14:paraId="16CA04FA" w14:textId="77777777" w:rsidR="00532FE1" w:rsidRDefault="00532FE1" w:rsidP="00532FE1">
      <w:pPr>
        <w:pStyle w:val="1"/>
      </w:pPr>
    </w:p>
    <w:p w14:paraId="5F2D996D" w14:textId="77777777" w:rsidR="00532FE1" w:rsidRDefault="00532FE1" w:rsidP="00532FE1">
      <w:pPr>
        <w:pStyle w:val="1"/>
        <w:ind w:left="283"/>
      </w:pPr>
      <w:r>
        <w:t>Помнишь, как, подрезая к зиме виноград на садовых воротцах,</w:t>
      </w:r>
    </w:p>
    <w:p w14:paraId="7363C3AF" w14:textId="77777777" w:rsidR="00532FE1" w:rsidRDefault="00532FE1" w:rsidP="00532FE1">
      <w:pPr>
        <w:pStyle w:val="1"/>
        <w:ind w:left="283"/>
      </w:pPr>
      <w:r>
        <w:t>нашли мы скрытое в жухлой листве летнее гнёздышко птичье?</w:t>
      </w:r>
    </w:p>
    <w:p w14:paraId="55570FA7" w14:textId="77777777" w:rsidR="00532FE1" w:rsidRDefault="00532FE1" w:rsidP="00532FE1">
      <w:pPr>
        <w:pStyle w:val="1"/>
        <w:ind w:left="283"/>
      </w:pPr>
      <w:r>
        <w:t xml:space="preserve">«Будь спокойна! Не тронем твой дом!» – </w:t>
      </w:r>
    </w:p>
    <w:p w14:paraId="080055E9" w14:textId="77777777" w:rsidR="00532FE1" w:rsidRDefault="00532FE1" w:rsidP="00532FE1">
      <w:pPr>
        <w:pStyle w:val="1"/>
        <w:ind w:left="283"/>
      </w:pPr>
      <w:r>
        <w:t xml:space="preserve">                                                          восклицали в пустынное небо.  </w:t>
      </w:r>
    </w:p>
    <w:p w14:paraId="0FEC6FC3" w14:textId="77777777" w:rsidR="00532FE1" w:rsidRDefault="00532FE1" w:rsidP="00532FE1">
      <w:pPr>
        <w:pStyle w:val="1"/>
        <w:ind w:left="283"/>
      </w:pPr>
      <w:r>
        <w:t xml:space="preserve">«Ждем тебя снова весной! Прилетай!» </w:t>
      </w:r>
    </w:p>
    <w:p w14:paraId="7C885471" w14:textId="77777777" w:rsidR="00532FE1" w:rsidRDefault="00532FE1" w:rsidP="00532FE1">
      <w:pPr>
        <w:pStyle w:val="1"/>
        <w:ind w:left="283"/>
      </w:pPr>
      <w:r>
        <w:t>И весною она прилетела.</w:t>
      </w:r>
    </w:p>
    <w:p w14:paraId="151C73A1" w14:textId="77777777" w:rsidR="00532FE1" w:rsidRDefault="00532FE1" w:rsidP="00532FE1">
      <w:pPr>
        <w:pStyle w:val="1"/>
        <w:ind w:left="283"/>
      </w:pPr>
      <w:r>
        <w:t>Только вот ты, мой друг, по каким теперь бродишь дорогам?</w:t>
      </w:r>
    </w:p>
    <w:p w14:paraId="7F8CB5A3" w14:textId="77777777" w:rsidR="00532FE1" w:rsidRDefault="00532FE1" w:rsidP="00532FE1">
      <w:pPr>
        <w:pStyle w:val="1"/>
      </w:pPr>
    </w:p>
    <w:p w14:paraId="5421195D" w14:textId="77777777" w:rsidR="00532FE1" w:rsidRDefault="00532FE1" w:rsidP="00532FE1">
      <w:pPr>
        <w:pStyle w:val="a4"/>
      </w:pPr>
      <w:r>
        <w:t>*  *  *</w:t>
      </w:r>
    </w:p>
    <w:p w14:paraId="14D6D509" w14:textId="77777777" w:rsidR="00532FE1" w:rsidRDefault="00532FE1" w:rsidP="00532FE1">
      <w:pPr>
        <w:pStyle w:val="1"/>
      </w:pPr>
    </w:p>
    <w:p w14:paraId="10B7825B" w14:textId="77777777" w:rsidR="00532FE1" w:rsidRDefault="00532FE1" w:rsidP="00532FE1">
      <w:pPr>
        <w:pStyle w:val="1"/>
        <w:ind w:left="510"/>
      </w:pPr>
      <w:r>
        <w:t xml:space="preserve">Помаши журавлям, </w:t>
      </w:r>
    </w:p>
    <w:p w14:paraId="6B10867E" w14:textId="77777777" w:rsidR="00532FE1" w:rsidRDefault="00532FE1" w:rsidP="00532FE1">
      <w:pPr>
        <w:pStyle w:val="1"/>
        <w:ind w:left="510"/>
      </w:pPr>
      <w:r>
        <w:t xml:space="preserve">                                   обернувшись на крик в небесах,</w:t>
      </w:r>
    </w:p>
    <w:p w14:paraId="74047AC5" w14:textId="77777777" w:rsidR="00532FE1" w:rsidRDefault="00532FE1" w:rsidP="00532FE1">
      <w:pPr>
        <w:pStyle w:val="1"/>
        <w:ind w:left="510"/>
      </w:pPr>
      <w:r>
        <w:t>чтобы знали, что сердце твоё с ними в дальнем пути,</w:t>
      </w:r>
    </w:p>
    <w:p w14:paraId="6AE6C017" w14:textId="77777777" w:rsidR="00532FE1" w:rsidRDefault="00532FE1" w:rsidP="00532FE1">
      <w:pPr>
        <w:pStyle w:val="1"/>
        <w:ind w:left="510"/>
      </w:pPr>
      <w:r>
        <w:t>чтобы было желанней и легче весной им найти</w:t>
      </w:r>
    </w:p>
    <w:p w14:paraId="31641B2E" w14:textId="77777777" w:rsidR="00532FE1" w:rsidRDefault="00532FE1" w:rsidP="00532FE1">
      <w:pPr>
        <w:pStyle w:val="1"/>
        <w:ind w:left="510"/>
      </w:pPr>
      <w:r>
        <w:t>вновь</w:t>
      </w:r>
    </w:p>
    <w:p w14:paraId="6873920B" w14:textId="77777777" w:rsidR="00532FE1" w:rsidRDefault="00532FE1" w:rsidP="00532FE1">
      <w:pPr>
        <w:pStyle w:val="1"/>
        <w:ind w:left="510"/>
      </w:pPr>
      <w:r>
        <w:t xml:space="preserve">           невидимый путь</w:t>
      </w:r>
    </w:p>
    <w:p w14:paraId="34B6A423" w14:textId="77777777" w:rsidR="00532FE1" w:rsidRDefault="00532FE1" w:rsidP="00532FE1">
      <w:pPr>
        <w:pStyle w:val="1"/>
        <w:ind w:left="510"/>
      </w:pPr>
      <w:r>
        <w:t xml:space="preserve">                                         к тихим плавням в родимых местах.</w:t>
      </w:r>
    </w:p>
    <w:p w14:paraId="5DC39B05" w14:textId="77777777" w:rsidR="00532FE1" w:rsidRDefault="00532FE1" w:rsidP="00532FE1">
      <w:pPr>
        <w:pStyle w:val="1"/>
        <w:ind w:left="510"/>
      </w:pPr>
    </w:p>
    <w:p w14:paraId="341EF385" w14:textId="77777777" w:rsidR="00532FE1" w:rsidRDefault="00532FE1" w:rsidP="00532FE1">
      <w:pPr>
        <w:pStyle w:val="1"/>
        <w:ind w:left="510"/>
      </w:pPr>
      <w:r>
        <w:t>Помаши, помаши уходящему поезду вслед</w:t>
      </w:r>
    </w:p>
    <w:p w14:paraId="227113F4" w14:textId="77777777" w:rsidR="00532FE1" w:rsidRDefault="00532FE1" w:rsidP="00532FE1">
      <w:pPr>
        <w:pStyle w:val="1"/>
        <w:ind w:left="510"/>
      </w:pPr>
      <w:r>
        <w:t xml:space="preserve">даже издали, </w:t>
      </w:r>
    </w:p>
    <w:p w14:paraId="67173AED" w14:textId="77777777" w:rsidR="00532FE1" w:rsidRDefault="00532FE1" w:rsidP="00532FE1">
      <w:pPr>
        <w:pStyle w:val="1"/>
        <w:ind w:left="510"/>
      </w:pPr>
      <w:r>
        <w:t xml:space="preserve">                       даже не зная, глядят ли в окно, –</w:t>
      </w:r>
    </w:p>
    <w:p w14:paraId="013C7449" w14:textId="77777777" w:rsidR="00532FE1" w:rsidRDefault="00532FE1" w:rsidP="00532FE1">
      <w:pPr>
        <w:pStyle w:val="1"/>
        <w:ind w:left="510"/>
      </w:pPr>
      <w:r>
        <w:t>может, это поддержка кому-то в тоске среди бед:</w:t>
      </w:r>
    </w:p>
    <w:p w14:paraId="0745D45D" w14:textId="77777777" w:rsidR="00532FE1" w:rsidRDefault="00532FE1" w:rsidP="00532FE1">
      <w:pPr>
        <w:pStyle w:val="1"/>
        <w:ind w:left="510"/>
      </w:pPr>
      <w:r>
        <w:t>он промчался, но видел, но видел тебя всё равно!</w:t>
      </w:r>
    </w:p>
    <w:p w14:paraId="1CF09DF9" w14:textId="77777777" w:rsidR="00532FE1" w:rsidRDefault="00532FE1" w:rsidP="00532FE1">
      <w:pPr>
        <w:pStyle w:val="1"/>
        <w:ind w:left="510"/>
      </w:pPr>
    </w:p>
    <w:p w14:paraId="55E9228C" w14:textId="77777777" w:rsidR="00532FE1" w:rsidRDefault="00532FE1" w:rsidP="00532FE1">
      <w:pPr>
        <w:pStyle w:val="1"/>
        <w:ind w:left="510"/>
      </w:pPr>
      <w:r>
        <w:t>И постой на пороге, крестя и махая рукой,</w:t>
      </w:r>
    </w:p>
    <w:p w14:paraId="6BDF492F" w14:textId="77777777" w:rsidR="00532FE1" w:rsidRDefault="00532FE1" w:rsidP="00532FE1">
      <w:pPr>
        <w:pStyle w:val="1"/>
        <w:ind w:left="510"/>
      </w:pPr>
      <w:r>
        <w:t>позабыв набежавшие слезы с ресницы стряхнуть,</w:t>
      </w:r>
    </w:p>
    <w:p w14:paraId="70077D04" w14:textId="77777777" w:rsidR="00532FE1" w:rsidRDefault="00532FE1" w:rsidP="00532FE1">
      <w:pPr>
        <w:pStyle w:val="1"/>
        <w:ind w:left="510"/>
      </w:pPr>
      <w:r>
        <w:t xml:space="preserve">вслед тому, </w:t>
      </w:r>
    </w:p>
    <w:p w14:paraId="6A5406D9" w14:textId="77777777" w:rsidR="00532FE1" w:rsidRDefault="00532FE1" w:rsidP="00532FE1">
      <w:pPr>
        <w:pStyle w:val="1"/>
        <w:ind w:left="510"/>
      </w:pPr>
      <w:r>
        <w:t xml:space="preserve">                    кто всего лишь минуту назад был с тобой</w:t>
      </w:r>
    </w:p>
    <w:p w14:paraId="3497B189" w14:textId="77777777" w:rsidR="00532FE1" w:rsidRDefault="00532FE1" w:rsidP="00532FE1">
      <w:pPr>
        <w:pStyle w:val="1"/>
        <w:ind w:left="510"/>
      </w:pPr>
      <w:r>
        <w:t>и теперь –</w:t>
      </w:r>
    </w:p>
    <w:p w14:paraId="3A82B487" w14:textId="77777777" w:rsidR="00532FE1" w:rsidRDefault="00532FE1" w:rsidP="00532FE1">
      <w:pPr>
        <w:pStyle w:val="1"/>
        <w:ind w:left="510"/>
      </w:pPr>
      <w:r>
        <w:t xml:space="preserve">                   одиноко</w:t>
      </w:r>
    </w:p>
    <w:p w14:paraId="43547E21" w14:textId="77777777" w:rsidR="00532FE1" w:rsidRDefault="00532FE1" w:rsidP="00532FE1">
      <w:pPr>
        <w:pStyle w:val="1"/>
        <w:ind w:left="510"/>
      </w:pPr>
      <w:r>
        <w:t xml:space="preserve">                                   стремится в неведомый путь.</w:t>
      </w:r>
    </w:p>
    <w:p w14:paraId="1B777EB9" w14:textId="77777777" w:rsidR="00532FE1" w:rsidRDefault="00532FE1" w:rsidP="00532FE1">
      <w:pPr>
        <w:pStyle w:val="1"/>
      </w:pPr>
    </w:p>
    <w:p w14:paraId="524544AA" w14:textId="77777777" w:rsidR="00532FE1" w:rsidRDefault="00532FE1" w:rsidP="00532FE1">
      <w:pPr>
        <w:pStyle w:val="a4"/>
      </w:pPr>
      <w:r>
        <w:t>*  *  *</w:t>
      </w:r>
    </w:p>
    <w:p w14:paraId="46681635" w14:textId="77777777" w:rsidR="00532FE1" w:rsidRDefault="00532FE1" w:rsidP="00532FE1">
      <w:pPr>
        <w:pStyle w:val="1"/>
      </w:pPr>
    </w:p>
    <w:p w14:paraId="2228D10A" w14:textId="77777777" w:rsidR="00532FE1" w:rsidRDefault="00532FE1" w:rsidP="00532FE1">
      <w:pPr>
        <w:pStyle w:val="1"/>
        <w:ind w:left="1304"/>
      </w:pPr>
      <w:r>
        <w:t>Известью беленых яблоневых ног</w:t>
      </w:r>
    </w:p>
    <w:p w14:paraId="12E821AF" w14:textId="77777777" w:rsidR="00532FE1" w:rsidRDefault="00532FE1" w:rsidP="00532FE1">
      <w:pPr>
        <w:pStyle w:val="1"/>
        <w:ind w:left="1304"/>
      </w:pPr>
      <w:r>
        <w:t>тихое свеченье в сумрачной ночи.</w:t>
      </w:r>
    </w:p>
    <w:p w14:paraId="6E610120" w14:textId="77777777" w:rsidR="00532FE1" w:rsidRDefault="00532FE1" w:rsidP="00532FE1">
      <w:pPr>
        <w:pStyle w:val="1"/>
        <w:ind w:left="1304"/>
      </w:pPr>
      <w:r>
        <w:t>Точно кто наметил дружеской рукой</w:t>
      </w:r>
    </w:p>
    <w:p w14:paraId="1A751E91" w14:textId="77777777" w:rsidR="00532FE1" w:rsidRDefault="00532FE1" w:rsidP="00532FE1">
      <w:pPr>
        <w:pStyle w:val="1"/>
        <w:ind w:left="1304"/>
      </w:pPr>
      <w:r>
        <w:t>путь наш по аллее в этот поздний час.</w:t>
      </w:r>
    </w:p>
    <w:p w14:paraId="1A22508F" w14:textId="77777777" w:rsidR="00532FE1" w:rsidRDefault="00532FE1" w:rsidP="00532FE1">
      <w:pPr>
        <w:pStyle w:val="1"/>
        <w:ind w:left="1304"/>
      </w:pPr>
      <w:r>
        <w:t>Осень подарила в стужу ноября</w:t>
      </w:r>
    </w:p>
    <w:p w14:paraId="3179340C" w14:textId="77777777" w:rsidR="00532FE1" w:rsidRDefault="00532FE1" w:rsidP="00532FE1">
      <w:pPr>
        <w:pStyle w:val="1"/>
        <w:ind w:left="1304"/>
      </w:pPr>
      <w:r>
        <w:t xml:space="preserve">теплый ясный вечер </w:t>
      </w:r>
    </w:p>
    <w:p w14:paraId="11CE8FBF" w14:textId="77777777" w:rsidR="00532FE1" w:rsidRDefault="00532FE1" w:rsidP="00532FE1">
      <w:pPr>
        <w:pStyle w:val="1"/>
        <w:ind w:left="1304"/>
      </w:pPr>
      <w:r>
        <w:t xml:space="preserve">                                    на прощанье нам...</w:t>
      </w:r>
    </w:p>
    <w:p w14:paraId="3C6D4EA1" w14:textId="77777777" w:rsidR="00532FE1" w:rsidRDefault="00532FE1" w:rsidP="00532FE1">
      <w:pPr>
        <w:pStyle w:val="1"/>
      </w:pPr>
    </w:p>
    <w:p w14:paraId="486E51D3" w14:textId="77777777" w:rsidR="00532FE1" w:rsidRDefault="00532FE1" w:rsidP="00532FE1">
      <w:pPr>
        <w:pStyle w:val="1"/>
        <w:ind w:left="1417"/>
      </w:pPr>
      <w:r>
        <w:t>Утром первым снегом убран тихий сад,</w:t>
      </w:r>
    </w:p>
    <w:p w14:paraId="4B45F59A" w14:textId="77777777" w:rsidR="00532FE1" w:rsidRDefault="00532FE1" w:rsidP="00532FE1">
      <w:pPr>
        <w:pStyle w:val="1"/>
        <w:ind w:left="1417"/>
      </w:pPr>
      <w:r>
        <w:t>Белые на белом</w:t>
      </w:r>
    </w:p>
    <w:p w14:paraId="55EBE8A4" w14:textId="77777777" w:rsidR="00532FE1" w:rsidRDefault="00532FE1" w:rsidP="00532FE1">
      <w:pPr>
        <w:pStyle w:val="1"/>
        <w:ind w:left="1417"/>
      </w:pPr>
      <w:r>
        <w:t xml:space="preserve">                             яблоней стволы.</w:t>
      </w:r>
    </w:p>
    <w:p w14:paraId="5648B14C" w14:textId="77777777" w:rsidR="00532FE1" w:rsidRDefault="00532FE1" w:rsidP="00532FE1">
      <w:pPr>
        <w:pStyle w:val="1"/>
      </w:pPr>
    </w:p>
    <w:p w14:paraId="3DC682A8" w14:textId="77777777" w:rsidR="00532FE1" w:rsidRDefault="00532FE1" w:rsidP="00532FE1">
      <w:pPr>
        <w:pStyle w:val="1"/>
      </w:pPr>
    </w:p>
    <w:p w14:paraId="079C17E3" w14:textId="77777777" w:rsidR="006C689B" w:rsidRDefault="006C689B"/>
    <w:sectPr w:rsidR="006C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B4"/>
    <w:rsid w:val="004C47B4"/>
    <w:rsid w:val="00532FE1"/>
    <w:rsid w:val="006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7CD01-2D17-428A-B302-50406D2E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32FE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532FE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532FE1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532FE1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532F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532F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2023-03-08T09:20:00Z</dcterms:created>
  <dcterms:modified xsi:type="dcterms:W3CDTF">2023-03-08T09:20:00Z</dcterms:modified>
</cp:coreProperties>
</file>