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3EC8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1A3FD8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ГОРЬКАЯ РЯБИНА</w:t>
      </w:r>
    </w:p>
    <w:p w14:paraId="208E51C1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E31D74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ED916E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F0FBD4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F9F02C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7FA0FF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lang w:eastAsia="ru-RU"/>
        </w:rPr>
        <w:t>Что стоишь, качаясь, тонкая рябина,</w:t>
      </w:r>
    </w:p>
    <w:p w14:paraId="6A504EBF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lang w:eastAsia="ru-RU"/>
        </w:rPr>
        <w:t>Головой склоняясь до самого тына?</w:t>
      </w:r>
    </w:p>
    <w:p w14:paraId="25E9D5D2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lang w:eastAsia="ru-RU"/>
        </w:rPr>
        <w:t>А через дорогу, за рекой широкой</w:t>
      </w:r>
    </w:p>
    <w:p w14:paraId="16BCAA5D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lang w:eastAsia="ru-RU"/>
        </w:rPr>
        <w:t>Так же одиноко дуб стоит высокий…</w:t>
      </w:r>
    </w:p>
    <w:p w14:paraId="5EE079CA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AD2993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Эту песню Надюша впервые услышала от бабы Оли. </w:t>
      </w:r>
    </w:p>
    <w:p w14:paraId="6220DB85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совпадению у их подъезда лишь одна-единственная рябина и росла. И то ли от такой наглядности, то ли от </w:t>
      </w:r>
      <w:proofErr w:type="spellStart"/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подрагивания</w:t>
      </w:r>
      <w:proofErr w:type="spellEnd"/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голоса бабы Оли становилось так горько, что слезы подкатывали к горлу. И Надюша называла эту песню «Горькая рябина».</w:t>
      </w:r>
    </w:p>
    <w:p w14:paraId="21926578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восьмидесятых Надюше было пять, а бабе Оле за восемьдесят – ровесница века. </w:t>
      </w:r>
    </w:p>
    <w:p w14:paraId="084B7281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748465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lang w:eastAsia="ru-RU"/>
        </w:rPr>
        <w:t>…Как бы мне, рябине, к дубу перебраться?</w:t>
      </w:r>
    </w:p>
    <w:p w14:paraId="7E08061B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lang w:eastAsia="ru-RU"/>
        </w:rPr>
        <w:t>Я тогда б не стала гнуться и качаться.</w:t>
      </w:r>
    </w:p>
    <w:p w14:paraId="14DF3DD6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lang w:eastAsia="ru-RU"/>
        </w:rPr>
        <w:t>Тонкими ветвями я б к нему прижалась</w:t>
      </w:r>
    </w:p>
    <w:p w14:paraId="5353F051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lang w:eastAsia="ru-RU"/>
        </w:rPr>
        <w:t>И с его листвою день и ночь шепталась…</w:t>
      </w:r>
    </w:p>
    <w:p w14:paraId="56372865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1583C9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Годы спустя Надя узнала о молодости бабы Оли. Тогда еще никакая не баба, а просто Олюшка вышла замуж в 1917-м по большой любви. Но с началом Гражданской войны ее </w:t>
      </w:r>
      <w:proofErr w:type="spellStart"/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Пашенька</w:t>
      </w:r>
      <w:proofErr w:type="spellEnd"/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ушел на фронт и не вернулся. Меньше года они были вместе. Больше Ольга замуж не выходила. Став старше, Надя понимает: баба Оля многие годы продолжала горевать по милому своему </w:t>
      </w:r>
      <w:proofErr w:type="spellStart"/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Пашеньке</w:t>
      </w:r>
      <w:proofErr w:type="spellEnd"/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D6D685F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49E0C0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3FF03B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lang w:eastAsia="ru-RU"/>
        </w:rPr>
        <w:t>Но нельзя рябине к дубу перебраться.</w:t>
      </w:r>
    </w:p>
    <w:p w14:paraId="59EFD00A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lang w:eastAsia="ru-RU"/>
        </w:rPr>
        <w:t>Знать, ей, сиротине, век одной качаться.</w:t>
      </w:r>
    </w:p>
    <w:p w14:paraId="600CE9D8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73F7FB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раз в звуках «Рябины» взрослая Надя слышит то, что бездумно ощущала в детстве: похоронный плач – историю женщины, потерявшей возлюбленного. «Гнется и качается» она, конечно, от горя. А «широкая река», без сомнения, та самая, что разделяет в сказках и преданиях тот и этот свет.</w:t>
      </w:r>
    </w:p>
    <w:p w14:paraId="7DFD4354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Вскоре после гибели мужа Ольга получила серьезное увечье. На ткацкой фабрике рука попала в станок. Кость срослась неправильно, и работать как прежде молодая женщина уже не могла. </w:t>
      </w:r>
    </w:p>
    <w:p w14:paraId="780CE3F9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Родственники – семья младшей сестры – взяли ее, как говорилось, «на иждивение». На практике это означало </w:t>
      </w:r>
      <w:proofErr w:type="spellStart"/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обстирывание</w:t>
      </w:r>
      <w:proofErr w:type="spellEnd"/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семьи, готовку и уборку, несмотря на увечную руку. После смерти сестры, Надиной прабабушки, баба Оля переехала жить к одной из ее дочерей, бабушке Нади, и занималась теперь ее домом и хозяйством, растила ее детей.</w:t>
      </w:r>
    </w:p>
    <w:p w14:paraId="2192CE68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Надя помнит бабу Олю тихой старушкой в черном или темно-коричневом, уголки губ всегда опущены. Она закалывала волосы гребнем с обломанными зубцами и никогда ничего не просила, даже если нуждалась. </w:t>
      </w:r>
    </w:p>
    <w:p w14:paraId="18052481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Баба Оля жила в </w:t>
      </w:r>
      <w:proofErr w:type="spellStart"/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каморочке</w:t>
      </w:r>
      <w:proofErr w:type="spellEnd"/>
      <w:r w:rsidRPr="001A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на три метра. Там помещались лишь кровать и старый облезлый шкаф.</w:t>
      </w:r>
    </w:p>
    <w:p w14:paraId="18562F99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Всегдашняя забота бабы Оли о родственниках к добру не привела: к ней относились высокомерно и грубо, как к прислуге, человеку второго сорта, хотя весь дом держался именно на ней. Надя вспоминает, что на бабу Олю могли сорваться и накричать просто так, чтобы выплеснуть раздражение. Ее забота и помощь не просто принимались как должное, но даже требовались. Между тем, если она не могла быть чем-нибудь полезной, </w:t>
      </w:r>
      <w:r w:rsidRPr="001A3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 ней просто забывали, как о вещи, убранной в шкаф.</w:t>
      </w:r>
    </w:p>
    <w:p w14:paraId="3D6CC60B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Вряд ли баба Оля ела досыта. Надя закрывает глаза и видит ее вечную гречку на завтрак, обед и ужин. Единственное лакомство – сухарики к чаю. Когда семья варила курицу, бабе Оле перепадали лишь шея и потроха. Пятилетняя Надюша однажды из любопытства захотела попробовать эту куриную шею на вкус. И лишь потом поняла, что из-за нее бабе Оле не досталось вообще ничего. </w:t>
      </w:r>
    </w:p>
    <w:p w14:paraId="10F65616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Надя не помнит, чтобы праздновали день рождения бабы Оли, вообще когда-либо дарили ей подарки или просто проявляли заботу и благодарность. </w:t>
      </w:r>
    </w:p>
    <w:p w14:paraId="55514569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 когда баба Оля заболела – кормила голубей на подоконнике и подцепила какую-то птичью заразу, – </w:t>
      </w:r>
      <w:proofErr w:type="spellStart"/>
      <w:proofErr w:type="gramStart"/>
      <w:r w:rsidRPr="001A3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прежде,чем</w:t>
      </w:r>
      <w:proofErr w:type="spellEnd"/>
      <w:proofErr w:type="gramEnd"/>
      <w:r w:rsidRPr="001A3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отвезти к врачу, на нее снова накричали: за то, что посмела побеспокоить, отвлекла от важных дел. Заступиться за нее было некому.</w:t>
      </w:r>
    </w:p>
    <w:p w14:paraId="29E0A88F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однажды баба Оля выпила уксус… </w:t>
      </w:r>
    </w:p>
    <w:p w14:paraId="2AAF4081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Потом вся родня повторяла, что дело в старческом маразме. Но Надя плачущим сердцем знает: бабе Оле было с ними так плохо, так плохо, что уксус стал лучшим решением. Просто никому не хотелось это признавать. И с ней, Надей, бабе Оле тоже было плохо. Потому что и она, пятилетняя, повторяя за старшими, порой вела себя </w:t>
      </w:r>
      <w:r w:rsidRPr="001A3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жестоко. </w:t>
      </w:r>
    </w:p>
    <w:p w14:paraId="204A6470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FBF2C7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</w:p>
    <w:p w14:paraId="3C9DB12E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1A3FD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08A31957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0FDA18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lang w:eastAsia="ru-RU"/>
        </w:rPr>
        <w:t>Что стоишь, качаясь, тонкая рябина…</w:t>
      </w:r>
    </w:p>
    <w:p w14:paraId="1F2ED377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7342BC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Когда старую рябину срубили, двор осиротел. Надежда едет в питомник и покупает два саженца, прикапывает под окнами рябину и дуб. Пусть хотя бы здесь не будет горечи.</w:t>
      </w:r>
    </w:p>
    <w:p w14:paraId="7AD42393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отправляется на ежедневный обход.</w:t>
      </w:r>
    </w:p>
    <w:p w14:paraId="3765B337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Анна Михайловна тихо угасает в своей постели. Ей нужно совсем немного: горячая еда и несколько добрых слов. Надя варит для нее борщ. Сергей Петрович держится бодрячком, хотя и передвигается только с ходунками. Он сам о себе заботится, даже готовит. Только ноги все время мёрзнут – Надя несёт ему носки из верблюжьей шерсти. И принимается за уборку. А есть ещё Антонина Петровна, Елена Дмитриевна и другие.</w:t>
      </w:r>
    </w:p>
    <w:p w14:paraId="539925B6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3F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 из каждого дома, из каждой квартиры – отовсюду, где находит, а ищет она ох как старательно – Надежда обязательно забирает уксус. </w:t>
      </w:r>
    </w:p>
    <w:p w14:paraId="3548A410" w14:textId="77777777" w:rsidR="001A3FD8" w:rsidRPr="001A3FD8" w:rsidRDefault="001A3FD8" w:rsidP="001A3FD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FA9D59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48"/>
    <w:rsid w:val="001A3FD8"/>
    <w:rsid w:val="002029F1"/>
    <w:rsid w:val="0072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E485-6007-4D16-B223-15733206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2022-11-08T08:55:00Z</dcterms:created>
  <dcterms:modified xsi:type="dcterms:W3CDTF">2022-11-08T08:55:00Z</dcterms:modified>
</cp:coreProperties>
</file>